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AF" w:rsidRPr="001A4EAF" w:rsidRDefault="001A4EAF" w:rsidP="001A4EAF">
      <w:pPr>
        <w:tabs>
          <w:tab w:val="left" w:pos="46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EA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A4EAF" w:rsidRPr="001A4EAF" w:rsidRDefault="001A4EAF" w:rsidP="001A4EAF">
      <w:pPr>
        <w:tabs>
          <w:tab w:val="left" w:pos="46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EAF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1A4EAF" w:rsidRPr="001A4EAF" w:rsidRDefault="001A4EAF" w:rsidP="001A4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EAF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1A4EAF" w:rsidRPr="001A4EAF" w:rsidRDefault="001A4EAF" w:rsidP="001A4EAF">
      <w:pPr>
        <w:pStyle w:val="1"/>
        <w:rPr>
          <w:bCs/>
          <w:sz w:val="28"/>
          <w:szCs w:val="28"/>
        </w:rPr>
      </w:pPr>
      <w:r w:rsidRPr="001A4EAF">
        <w:rPr>
          <w:sz w:val="28"/>
          <w:szCs w:val="28"/>
        </w:rPr>
        <w:t xml:space="preserve">АДМИНИСТРАЦИЯ </w:t>
      </w:r>
      <w:r w:rsidRPr="001A4EAF">
        <w:rPr>
          <w:bCs/>
          <w:sz w:val="28"/>
          <w:szCs w:val="28"/>
        </w:rPr>
        <w:t>СЕЛЬСКОГО ПОСЕЛЕНИЯ</w:t>
      </w:r>
    </w:p>
    <w:p w:rsidR="001A4EAF" w:rsidRPr="001A4EAF" w:rsidRDefault="001A4EAF" w:rsidP="001A4EAF">
      <w:pPr>
        <w:pStyle w:val="1"/>
        <w:rPr>
          <w:sz w:val="28"/>
          <w:szCs w:val="28"/>
        </w:rPr>
      </w:pPr>
      <w:r w:rsidRPr="001A4EAF">
        <w:rPr>
          <w:bCs/>
          <w:sz w:val="28"/>
          <w:szCs w:val="28"/>
        </w:rPr>
        <w:t xml:space="preserve"> «ДЕРЕВНЯ РЯБЦЕВО</w:t>
      </w:r>
      <w:r w:rsidRPr="001A4EAF">
        <w:rPr>
          <w:sz w:val="28"/>
          <w:szCs w:val="28"/>
        </w:rPr>
        <w:t>»</w:t>
      </w:r>
    </w:p>
    <w:p w:rsidR="001A4EAF" w:rsidRPr="001A4EAF" w:rsidRDefault="001A4EAF" w:rsidP="001A4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EAF" w:rsidRPr="001A4EAF" w:rsidRDefault="001A4EAF" w:rsidP="001A4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EA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4EAF" w:rsidRPr="001A4EAF" w:rsidRDefault="001A4EAF" w:rsidP="008B1F60">
      <w:pPr>
        <w:tabs>
          <w:tab w:val="left" w:pos="75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4EAF">
        <w:rPr>
          <w:rFonts w:ascii="Times New Roman" w:hAnsi="Times New Roman" w:cs="Times New Roman"/>
          <w:b/>
          <w:sz w:val="28"/>
          <w:szCs w:val="28"/>
        </w:rPr>
        <w:t xml:space="preserve">       от </w:t>
      </w:r>
      <w:r>
        <w:rPr>
          <w:rFonts w:ascii="Times New Roman" w:hAnsi="Times New Roman" w:cs="Times New Roman"/>
          <w:b/>
          <w:sz w:val="28"/>
          <w:szCs w:val="28"/>
        </w:rPr>
        <w:t>17.10</w:t>
      </w:r>
      <w:r w:rsidRPr="001A4EAF">
        <w:rPr>
          <w:rFonts w:ascii="Times New Roman" w:hAnsi="Times New Roman" w:cs="Times New Roman"/>
          <w:b/>
          <w:sz w:val="28"/>
          <w:szCs w:val="28"/>
        </w:rPr>
        <w:t>.2016</w:t>
      </w:r>
      <w:r w:rsidRPr="001A4EA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№ </w:t>
      </w:r>
      <w:r w:rsidR="008B1F60">
        <w:rPr>
          <w:rFonts w:ascii="Times New Roman" w:hAnsi="Times New Roman" w:cs="Times New Roman"/>
          <w:b/>
          <w:sz w:val="28"/>
          <w:szCs w:val="28"/>
        </w:rPr>
        <w:t>55</w:t>
      </w:r>
    </w:p>
    <w:p w:rsidR="001A4EAF" w:rsidRDefault="001A4EAF" w:rsidP="008B1F60">
      <w:pPr>
        <w:tabs>
          <w:tab w:val="left" w:pos="93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A4EAF" w:rsidRPr="001A4EAF" w:rsidRDefault="00CB6EDD" w:rsidP="008B1F60">
      <w:pPr>
        <w:tabs>
          <w:tab w:val="left" w:pos="93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1A4EAF">
        <w:rPr>
          <w:rFonts w:ascii="Times New Roman" w:hAnsi="Times New Roman" w:cs="Times New Roman"/>
          <w:b/>
          <w:sz w:val="28"/>
          <w:szCs w:val="28"/>
        </w:rPr>
        <w:t>О назначении ответственных лиц и прав</w:t>
      </w:r>
    </w:p>
    <w:p w:rsidR="001A4EAF" w:rsidRPr="001A4EAF" w:rsidRDefault="00CB6EDD" w:rsidP="008B1F60">
      <w:pPr>
        <w:tabs>
          <w:tab w:val="left" w:pos="93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4EAF">
        <w:rPr>
          <w:rFonts w:ascii="Times New Roman" w:hAnsi="Times New Roman" w:cs="Times New Roman"/>
          <w:b/>
          <w:sz w:val="28"/>
          <w:szCs w:val="28"/>
        </w:rPr>
        <w:t>пользователей ЭП</w:t>
      </w:r>
      <w:r w:rsidR="001A4EAF" w:rsidRPr="001A4E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EAF">
        <w:rPr>
          <w:rFonts w:ascii="Times New Roman" w:hAnsi="Times New Roman" w:cs="Times New Roman"/>
          <w:b/>
          <w:sz w:val="28"/>
          <w:szCs w:val="28"/>
        </w:rPr>
        <w:t xml:space="preserve">при обмене </w:t>
      </w:r>
      <w:proofErr w:type="gramStart"/>
      <w:r w:rsidRPr="001A4EAF">
        <w:rPr>
          <w:rFonts w:ascii="Times New Roman" w:hAnsi="Times New Roman" w:cs="Times New Roman"/>
          <w:b/>
          <w:sz w:val="28"/>
          <w:szCs w:val="28"/>
        </w:rPr>
        <w:t>электронными</w:t>
      </w:r>
      <w:proofErr w:type="gramEnd"/>
    </w:p>
    <w:p w:rsidR="00CB6EDD" w:rsidRPr="001A4EAF" w:rsidRDefault="00CB6EDD" w:rsidP="008B1F60">
      <w:pPr>
        <w:tabs>
          <w:tab w:val="left" w:pos="93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4EAF">
        <w:rPr>
          <w:rFonts w:ascii="Times New Roman" w:hAnsi="Times New Roman" w:cs="Times New Roman"/>
          <w:b/>
          <w:sz w:val="28"/>
          <w:szCs w:val="28"/>
        </w:rPr>
        <w:t>документами с ЭТП</w:t>
      </w:r>
      <w:r w:rsidR="001A4EAF" w:rsidRPr="001A4E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EAF">
        <w:rPr>
          <w:rFonts w:ascii="Times New Roman" w:hAnsi="Times New Roman" w:cs="Times New Roman"/>
          <w:b/>
          <w:sz w:val="28"/>
          <w:szCs w:val="28"/>
        </w:rPr>
        <w:t>и ООС для размещения заказов</w:t>
      </w:r>
      <w:bookmarkEnd w:id="0"/>
    </w:p>
    <w:p w:rsidR="00CB6EDD" w:rsidRDefault="00CB6EDD" w:rsidP="008B1F60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A4EAF" w:rsidRPr="001A4EAF" w:rsidRDefault="001A4EAF" w:rsidP="008B1F60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A4EAF" w:rsidRDefault="001A4EAF" w:rsidP="008B1F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6EDD" w:rsidRPr="001A4EAF">
        <w:rPr>
          <w:rFonts w:ascii="Times New Roman" w:hAnsi="Times New Roman" w:cs="Times New Roman"/>
          <w:sz w:val="28"/>
          <w:szCs w:val="28"/>
        </w:rPr>
        <w:t xml:space="preserve">Во исполнение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1A4EAF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«деревня Рябцево» </w:t>
      </w:r>
      <w:r w:rsidR="008B1F60">
        <w:rPr>
          <w:rFonts w:ascii="Times New Roman" w:hAnsi="Times New Roman" w:cs="Times New Roman"/>
          <w:sz w:val="28"/>
          <w:szCs w:val="28"/>
        </w:rPr>
        <w:t xml:space="preserve"> </w:t>
      </w:r>
      <w:r w:rsidRPr="001A4EA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F406A" w:rsidRDefault="001A4EAF" w:rsidP="003F4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B6EDD" w:rsidRPr="001A4EAF">
        <w:rPr>
          <w:rFonts w:ascii="Times New Roman" w:hAnsi="Times New Roman" w:cs="Times New Roman"/>
          <w:sz w:val="28"/>
          <w:szCs w:val="28"/>
        </w:rPr>
        <w:t xml:space="preserve">1.Возложить обязанности по общей организации обмена электронными документами с Управлением Федерального казначейства по Калужской области (Отделом №11 Управления Федерального казначейства по Калужской области), федеральными электронными торговыми площадками и официальным сайтом Российской Федерации в сети «Интернет» для размещения информации о размещении заказов на поставки товаров, выполнение работ, оказание услуг для государственных и муниципальных нужд на </w:t>
      </w:r>
      <w:proofErr w:type="spellStart"/>
      <w:r w:rsidR="00CB6EDD" w:rsidRPr="001A4EAF">
        <w:rPr>
          <w:rFonts w:ascii="Times New Roman" w:hAnsi="Times New Roman" w:cs="Times New Roman"/>
          <w:sz w:val="28"/>
          <w:szCs w:val="28"/>
        </w:rPr>
        <w:t>Карнюшк</w:t>
      </w:r>
      <w:r>
        <w:rPr>
          <w:rFonts w:ascii="Times New Roman" w:hAnsi="Times New Roman" w:cs="Times New Roman"/>
          <w:sz w:val="28"/>
          <w:szCs w:val="28"/>
        </w:rPr>
        <w:t>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Валентину Афанасьевну, </w:t>
      </w:r>
      <w:r w:rsidR="00CB6EDD" w:rsidRPr="001A4EA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B6EDD" w:rsidRPr="001A4EA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CB6EDD" w:rsidRPr="001A4EAF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F406A">
        <w:rPr>
          <w:rFonts w:ascii="Times New Roman" w:hAnsi="Times New Roman" w:cs="Times New Roman"/>
          <w:sz w:val="28"/>
          <w:szCs w:val="28"/>
        </w:rPr>
        <w:t>ого поселения «деревня Рябцево»</w:t>
      </w:r>
      <w:r w:rsidR="008B1F60">
        <w:rPr>
          <w:rFonts w:ascii="Times New Roman" w:hAnsi="Times New Roman" w:cs="Times New Roman"/>
          <w:sz w:val="28"/>
          <w:szCs w:val="28"/>
        </w:rPr>
        <w:t>.</w:t>
      </w:r>
    </w:p>
    <w:p w:rsidR="00CB6EDD" w:rsidRDefault="003F406A" w:rsidP="003F4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B6EDD" w:rsidRPr="001A4EAF">
        <w:rPr>
          <w:rFonts w:ascii="Times New Roman" w:hAnsi="Times New Roman" w:cs="Times New Roman"/>
          <w:sz w:val="28"/>
          <w:szCs w:val="28"/>
        </w:rPr>
        <w:t>2.Предоставить право на эксплуатацию средств криптографической защиты информации и использование электронной подписи при обмене электронными документами с федеральными электронными торговыми площадками и официальным сайтом Российской Федерации в сети «Интернет» для размещения информации о размещении заказов на поставки товаров, выполнение работ,</w:t>
      </w:r>
      <w:r w:rsidR="001A4EAF">
        <w:rPr>
          <w:rFonts w:ascii="Times New Roman" w:hAnsi="Times New Roman" w:cs="Times New Roman"/>
          <w:sz w:val="28"/>
          <w:szCs w:val="28"/>
        </w:rPr>
        <w:t xml:space="preserve"> </w:t>
      </w:r>
      <w:r w:rsidR="00CB6EDD" w:rsidRPr="001A4EAF">
        <w:rPr>
          <w:rFonts w:ascii="Times New Roman" w:hAnsi="Times New Roman" w:cs="Times New Roman"/>
          <w:sz w:val="28"/>
          <w:szCs w:val="28"/>
        </w:rPr>
        <w:t>оказание услуг для государственных и муниципальных нужд, при полномочии в сфере размещения заказов - Заказчик, следующим работникам:</w:t>
      </w:r>
      <w:proofErr w:type="gramEnd"/>
    </w:p>
    <w:p w:rsidR="008B1F60" w:rsidRDefault="008B1F60" w:rsidP="003F4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2410"/>
        <w:gridCol w:w="3119"/>
        <w:gridCol w:w="4220"/>
      </w:tblGrid>
      <w:tr w:rsidR="003F406A" w:rsidTr="008B1F60">
        <w:tc>
          <w:tcPr>
            <w:tcW w:w="675" w:type="dxa"/>
          </w:tcPr>
          <w:p w:rsidR="003F406A" w:rsidRPr="001A4EAF" w:rsidRDefault="003F406A" w:rsidP="003F4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3F406A" w:rsidRPr="001A4EAF" w:rsidRDefault="003F406A" w:rsidP="003F4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119" w:type="dxa"/>
          </w:tcPr>
          <w:p w:rsidR="003F406A" w:rsidRPr="001A4EAF" w:rsidRDefault="003F406A" w:rsidP="003F4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Должность, подразделение</w:t>
            </w:r>
          </w:p>
        </w:tc>
        <w:tc>
          <w:tcPr>
            <w:tcW w:w="4220" w:type="dxa"/>
          </w:tcPr>
          <w:p w:rsidR="003F406A" w:rsidRPr="001A4EAF" w:rsidRDefault="003F406A" w:rsidP="003F4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Полномочия пользователя</w:t>
            </w:r>
          </w:p>
        </w:tc>
      </w:tr>
      <w:tr w:rsidR="003F406A" w:rsidTr="008B1F60">
        <w:tc>
          <w:tcPr>
            <w:tcW w:w="675" w:type="dxa"/>
          </w:tcPr>
          <w:p w:rsidR="003F406A" w:rsidRDefault="003F406A" w:rsidP="003F406A">
            <w:pPr>
              <w:tabs>
                <w:tab w:val="left" w:pos="114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3F406A" w:rsidRPr="001A4EAF" w:rsidRDefault="003F406A" w:rsidP="00DB6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Карнюшкина</w:t>
            </w:r>
          </w:p>
          <w:p w:rsidR="003F406A" w:rsidRPr="001A4EAF" w:rsidRDefault="003F406A" w:rsidP="00DB6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Валентина</w:t>
            </w:r>
          </w:p>
          <w:p w:rsidR="003F406A" w:rsidRPr="001A4EAF" w:rsidRDefault="003F406A" w:rsidP="00DB6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Афанасьевна</w:t>
            </w:r>
          </w:p>
        </w:tc>
        <w:tc>
          <w:tcPr>
            <w:tcW w:w="3119" w:type="dxa"/>
          </w:tcPr>
          <w:p w:rsidR="003F406A" w:rsidRPr="001A4EAF" w:rsidRDefault="003F406A" w:rsidP="00DB6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F406A" w:rsidRPr="001A4EAF" w:rsidRDefault="003F406A" w:rsidP="00DB6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F406A" w:rsidRPr="001A4EAF" w:rsidRDefault="003F406A" w:rsidP="00DB6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«деревня Рябцево»</w:t>
            </w:r>
          </w:p>
        </w:tc>
        <w:tc>
          <w:tcPr>
            <w:tcW w:w="4220" w:type="dxa"/>
          </w:tcPr>
          <w:p w:rsidR="003F406A" w:rsidRPr="001A4EAF" w:rsidRDefault="003F406A" w:rsidP="008B1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администратор организации, уполномоченный специалист, должностное лицо с правом подписи контрактов, специали</w:t>
            </w:r>
            <w:proofErr w:type="gramStart"/>
            <w:r w:rsidRPr="001A4EAF">
              <w:rPr>
                <w:rFonts w:ascii="Times New Roman" w:hAnsi="Times New Roman" w:cs="Times New Roman"/>
                <w:sz w:val="28"/>
                <w:szCs w:val="28"/>
              </w:rPr>
              <w:t xml:space="preserve">ст </w:t>
            </w:r>
            <w:r w:rsidRPr="001A4E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пр</w:t>
            </w:r>
            <w:proofErr w:type="gramEnd"/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авом направле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проекта контракта участнику </w:t>
            </w:r>
            <w:r w:rsidRPr="001A4EAF">
              <w:rPr>
                <w:rFonts w:ascii="Times New Roman" w:hAnsi="Times New Roman" w:cs="Times New Roman"/>
                <w:sz w:val="28"/>
                <w:szCs w:val="28"/>
              </w:rPr>
              <w:t>размещения заказа.</w:t>
            </w:r>
          </w:p>
        </w:tc>
      </w:tr>
    </w:tbl>
    <w:p w:rsidR="003F406A" w:rsidRDefault="003F406A" w:rsidP="008B1F60">
      <w:pPr>
        <w:tabs>
          <w:tab w:val="left" w:pos="1147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F406A" w:rsidRDefault="003F406A" w:rsidP="003F4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CB6EDD" w:rsidRPr="001A4EAF">
        <w:rPr>
          <w:rFonts w:ascii="Times New Roman" w:hAnsi="Times New Roman" w:cs="Times New Roman"/>
          <w:sz w:val="28"/>
          <w:szCs w:val="28"/>
        </w:rPr>
        <w:t>Возложить функции и обязанности Администратора безопасности по организации, обеспечению и контролю мероприятий по защите информации при электронном обмене с правом эксплуатации сре</w:t>
      </w:r>
      <w:proofErr w:type="gramStart"/>
      <w:r w:rsidR="00CB6EDD" w:rsidRPr="001A4EA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CB6EDD" w:rsidRPr="001A4EAF">
        <w:rPr>
          <w:rFonts w:ascii="Times New Roman" w:hAnsi="Times New Roman" w:cs="Times New Roman"/>
          <w:sz w:val="28"/>
          <w:szCs w:val="28"/>
        </w:rPr>
        <w:t xml:space="preserve">иптографической защиты информации на </w:t>
      </w:r>
      <w:proofErr w:type="spellStart"/>
      <w:r w:rsidR="00CB6EDD" w:rsidRPr="001A4EAF">
        <w:rPr>
          <w:rFonts w:ascii="Times New Roman" w:hAnsi="Times New Roman" w:cs="Times New Roman"/>
          <w:sz w:val="28"/>
          <w:szCs w:val="28"/>
        </w:rPr>
        <w:t>Карнюшкину</w:t>
      </w:r>
      <w:proofErr w:type="spellEnd"/>
      <w:r w:rsidR="00CB6EDD" w:rsidRPr="001A4EAF">
        <w:rPr>
          <w:rFonts w:ascii="Times New Roman" w:hAnsi="Times New Roman" w:cs="Times New Roman"/>
          <w:sz w:val="28"/>
          <w:szCs w:val="28"/>
        </w:rPr>
        <w:t xml:space="preserve"> Валентину Афанасьевну, Глав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B6EDD" w:rsidRPr="001A4EA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«деревня Рябцево».</w:t>
      </w:r>
    </w:p>
    <w:p w:rsidR="00CB6EDD" w:rsidRPr="001A4EAF" w:rsidRDefault="003F406A" w:rsidP="003F4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CB6EDD" w:rsidRPr="001A4EAF">
        <w:rPr>
          <w:rFonts w:ascii="Times New Roman" w:hAnsi="Times New Roman" w:cs="Times New Roman"/>
          <w:sz w:val="28"/>
          <w:szCs w:val="28"/>
        </w:rPr>
        <w:t xml:space="preserve">Возложить функции и обязанности Администратора автоматизированного рабочего места обмена электронными документами по организации и обеспечению эксплуатации программно-технических средств автоматизированного рабочего места обмена электронными документами на </w:t>
      </w:r>
      <w:proofErr w:type="spellStart"/>
      <w:r w:rsidR="00CB6EDD" w:rsidRPr="001A4EAF">
        <w:rPr>
          <w:rFonts w:ascii="Times New Roman" w:hAnsi="Times New Roman" w:cs="Times New Roman"/>
          <w:sz w:val="28"/>
          <w:szCs w:val="28"/>
        </w:rPr>
        <w:t>Карнюшк</w:t>
      </w:r>
      <w:r>
        <w:rPr>
          <w:rFonts w:ascii="Times New Roman" w:hAnsi="Times New Roman" w:cs="Times New Roman"/>
          <w:sz w:val="28"/>
          <w:szCs w:val="28"/>
        </w:rPr>
        <w:t>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Валентину Афанасьевну, </w:t>
      </w:r>
      <w:r w:rsidR="00CB6EDD" w:rsidRPr="001A4EA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B6EDD" w:rsidRPr="001A4EA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«деревня Рябцево».</w:t>
      </w:r>
    </w:p>
    <w:p w:rsidR="00F451D0" w:rsidRDefault="00F451D0" w:rsidP="003F4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406A" w:rsidRPr="001A4EAF" w:rsidRDefault="003F406A" w:rsidP="003F4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51D0" w:rsidRPr="008B1F60" w:rsidRDefault="003F406A" w:rsidP="00F451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B1F60">
        <w:rPr>
          <w:rFonts w:ascii="Times New Roman" w:hAnsi="Times New Roman" w:cs="Times New Roman"/>
          <w:b/>
          <w:sz w:val="28"/>
          <w:szCs w:val="28"/>
        </w:rPr>
        <w:t>Глава</w:t>
      </w:r>
      <w:r w:rsidR="00CB6EDD" w:rsidRPr="008B1F60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3F406A" w:rsidRPr="008B1F60" w:rsidRDefault="00F451D0" w:rsidP="003F40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B1F60">
        <w:rPr>
          <w:rFonts w:ascii="Times New Roman" w:hAnsi="Times New Roman" w:cs="Times New Roman"/>
          <w:b/>
          <w:sz w:val="28"/>
          <w:szCs w:val="28"/>
        </w:rPr>
        <w:t>сельског</w:t>
      </w:r>
      <w:r w:rsidR="00CB6EDD" w:rsidRPr="008B1F60">
        <w:rPr>
          <w:rFonts w:ascii="Times New Roman" w:hAnsi="Times New Roman" w:cs="Times New Roman"/>
          <w:b/>
          <w:sz w:val="28"/>
          <w:szCs w:val="28"/>
        </w:rPr>
        <w:t>о поселения «деревня Рябцево</w:t>
      </w:r>
      <w:r w:rsidR="008B1F60">
        <w:rPr>
          <w:rFonts w:ascii="Times New Roman" w:hAnsi="Times New Roman" w:cs="Times New Roman"/>
          <w:b/>
          <w:sz w:val="28"/>
          <w:szCs w:val="28"/>
        </w:rPr>
        <w:t>»</w:t>
      </w:r>
      <w:r w:rsidRPr="008B1F6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B1F6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3F406A" w:rsidRPr="008B1F60">
        <w:rPr>
          <w:rFonts w:ascii="Times New Roman" w:hAnsi="Times New Roman" w:cs="Times New Roman"/>
          <w:b/>
          <w:sz w:val="28"/>
          <w:szCs w:val="28"/>
        </w:rPr>
        <w:t>В.А.Карнюшкина</w:t>
      </w:r>
    </w:p>
    <w:p w:rsidR="002005AA" w:rsidRPr="008B1F60" w:rsidRDefault="00F451D0" w:rsidP="00F451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B1F6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sectPr w:rsidR="002005AA" w:rsidRPr="008B1F60" w:rsidSect="001A4EAF">
      <w:pgSz w:w="11909" w:h="16834"/>
      <w:pgMar w:top="1134" w:right="567" w:bottom="1134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6EDD"/>
    <w:rsid w:val="0000170A"/>
    <w:rsid w:val="001A4EAF"/>
    <w:rsid w:val="002005AA"/>
    <w:rsid w:val="002D6118"/>
    <w:rsid w:val="003F406A"/>
    <w:rsid w:val="008735F7"/>
    <w:rsid w:val="008B1F60"/>
    <w:rsid w:val="00CB6EDD"/>
    <w:rsid w:val="00F4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18"/>
  </w:style>
  <w:style w:type="paragraph" w:styleId="1">
    <w:name w:val="heading 1"/>
    <w:basedOn w:val="a"/>
    <w:next w:val="a"/>
    <w:link w:val="10"/>
    <w:qFormat/>
    <w:rsid w:val="001A4E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EAF"/>
    <w:rPr>
      <w:rFonts w:ascii="Times New Roman" w:eastAsia="Times New Roman" w:hAnsi="Times New Roman" w:cs="Times New Roman"/>
      <w:b/>
      <w:sz w:val="24"/>
      <w:szCs w:val="20"/>
    </w:rPr>
  </w:style>
  <w:style w:type="table" w:styleId="a3">
    <w:name w:val="Table Grid"/>
    <w:basedOn w:val="a1"/>
    <w:uiPriority w:val="59"/>
    <w:rsid w:val="003F4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3</cp:revision>
  <cp:lastPrinted>2016-10-17T06:01:00Z</cp:lastPrinted>
  <dcterms:created xsi:type="dcterms:W3CDTF">2016-10-17T05:41:00Z</dcterms:created>
  <dcterms:modified xsi:type="dcterms:W3CDTF">2016-10-17T06:02:00Z</dcterms:modified>
</cp:coreProperties>
</file>