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65" w:rsidRPr="00540B0F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540B0F">
        <w:rPr>
          <w:rFonts w:ascii="Times New Roman" w:hAnsi="Times New Roman" w:cs="Times New Roman"/>
          <w:sz w:val="16"/>
          <w:szCs w:val="16"/>
        </w:rPr>
        <w:t>Приложение №</w:t>
      </w:r>
      <w:r w:rsidR="00CA040D">
        <w:rPr>
          <w:rFonts w:ascii="Times New Roman" w:hAnsi="Times New Roman" w:cs="Times New Roman"/>
          <w:sz w:val="16"/>
          <w:szCs w:val="16"/>
        </w:rPr>
        <w:t>4</w:t>
      </w:r>
      <w:r w:rsidRPr="00540B0F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от </w:t>
      </w:r>
      <w:r w:rsidR="00DD0213">
        <w:rPr>
          <w:rFonts w:ascii="Times New Roman" w:hAnsi="Times New Roman" w:cs="Times New Roman"/>
          <w:sz w:val="16"/>
          <w:szCs w:val="16"/>
        </w:rPr>
        <w:t>29.12.2015г. №14</w:t>
      </w:r>
      <w:r w:rsidRPr="00540B0F">
        <w:rPr>
          <w:rFonts w:ascii="Times New Roman" w:hAnsi="Times New Roman" w:cs="Times New Roman"/>
          <w:sz w:val="16"/>
          <w:szCs w:val="16"/>
        </w:rPr>
        <w:t xml:space="preserve"> «О бюджете сельского поселения «деревня Рябцево» </w:t>
      </w:r>
      <w:r w:rsidR="00DD0213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540B0F">
        <w:rPr>
          <w:rFonts w:ascii="Times New Roman" w:hAnsi="Times New Roman" w:cs="Times New Roman"/>
          <w:sz w:val="16"/>
          <w:szCs w:val="16"/>
        </w:rPr>
        <w:t>на 201</w:t>
      </w:r>
      <w:r w:rsidR="00DD0213">
        <w:rPr>
          <w:rFonts w:ascii="Times New Roman" w:hAnsi="Times New Roman" w:cs="Times New Roman"/>
          <w:sz w:val="16"/>
          <w:szCs w:val="16"/>
        </w:rPr>
        <w:t>6</w:t>
      </w:r>
      <w:r w:rsidRPr="00540B0F">
        <w:rPr>
          <w:rFonts w:ascii="Times New Roman" w:hAnsi="Times New Roman" w:cs="Times New Roman"/>
          <w:sz w:val="16"/>
          <w:szCs w:val="16"/>
        </w:rPr>
        <w:t xml:space="preserve"> год» от </w:t>
      </w:r>
      <w:r w:rsidR="00624B9B">
        <w:rPr>
          <w:rFonts w:ascii="Times New Roman" w:hAnsi="Times New Roman" w:cs="Times New Roman"/>
          <w:sz w:val="16"/>
          <w:szCs w:val="16"/>
        </w:rPr>
        <w:t xml:space="preserve"> 15.03.16г.</w:t>
      </w:r>
      <w:r w:rsidRPr="00540B0F">
        <w:rPr>
          <w:rFonts w:ascii="Times New Roman" w:hAnsi="Times New Roman" w:cs="Times New Roman"/>
          <w:sz w:val="16"/>
          <w:szCs w:val="16"/>
        </w:rPr>
        <w:t xml:space="preserve"> № </w:t>
      </w:r>
      <w:r w:rsidR="00624B9B">
        <w:rPr>
          <w:rFonts w:ascii="Times New Roman" w:hAnsi="Times New Roman" w:cs="Times New Roman"/>
          <w:sz w:val="16"/>
          <w:szCs w:val="16"/>
        </w:rPr>
        <w:t xml:space="preserve"> 10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«деревня Рябцево»</w:t>
      </w:r>
      <w:r w:rsidR="00CA040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на 201</w:t>
      </w:r>
      <w:r w:rsidR="00DD0213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DD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D02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003 01 05 00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DD0213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436 309,04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DD0213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-2 882 780,00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DD0213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3 319 089,04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ADC"/>
    <w:rsid w:val="00213436"/>
    <w:rsid w:val="002F5165"/>
    <w:rsid w:val="00434007"/>
    <w:rsid w:val="00481ADC"/>
    <w:rsid w:val="00540B0F"/>
    <w:rsid w:val="00624B9B"/>
    <w:rsid w:val="0099749A"/>
    <w:rsid w:val="00CA040D"/>
    <w:rsid w:val="00DD0213"/>
    <w:rsid w:val="00E17391"/>
    <w:rsid w:val="00EE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Сельское поселение дер. Рябцево</cp:lastModifiedBy>
  <cp:revision>9</cp:revision>
  <cp:lastPrinted>2016-03-17T07:12:00Z</cp:lastPrinted>
  <dcterms:created xsi:type="dcterms:W3CDTF">2015-03-10T06:07:00Z</dcterms:created>
  <dcterms:modified xsi:type="dcterms:W3CDTF">2016-03-17T07:12:00Z</dcterms:modified>
</cp:coreProperties>
</file>